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1336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9"/>
        <w:gridCol w:w="4879"/>
      </w:tblGrid>
      <w:tr w:rsidR="00B523CF" w:rsidTr="00B523CF">
        <w:trPr>
          <w:trHeight w:val="1334"/>
        </w:trPr>
        <w:tc>
          <w:tcPr>
            <w:tcW w:w="4879" w:type="dxa"/>
          </w:tcPr>
          <w:p w:rsidR="00B523CF" w:rsidRPr="00DF2547" w:rsidRDefault="00B523CF" w:rsidP="009B329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F2547">
              <w:rPr>
                <w:rFonts w:ascii="Times New Roman" w:hAnsi="Times New Roman" w:cs="Times New Roman"/>
                <w:sz w:val="20"/>
                <w:szCs w:val="28"/>
              </w:rPr>
              <w:t>«СОГЛАСОВАНО»:</w:t>
            </w:r>
          </w:p>
          <w:p w:rsidR="00B523CF" w:rsidRDefault="00B523CF" w:rsidP="00B523C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Заместитель</w:t>
            </w:r>
            <w:r w:rsidRPr="00DF2547">
              <w:rPr>
                <w:rFonts w:ascii="Times New Roman" w:hAnsi="Times New Roman" w:cs="Times New Roman"/>
                <w:sz w:val="20"/>
                <w:szCs w:val="28"/>
              </w:rPr>
              <w:t xml:space="preserve"> начальника департамента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 начальник управления общего и дополнительного образования департамента образования администрации города Перми</w:t>
            </w:r>
          </w:p>
          <w:p w:rsidR="00B523CF" w:rsidRDefault="00B523CF" w:rsidP="009B329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523CF" w:rsidRDefault="00B523CF" w:rsidP="009B329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_______________В.Н. Маковеева</w:t>
            </w:r>
          </w:p>
          <w:p w:rsidR="00B523CF" w:rsidRDefault="00B523CF" w:rsidP="009B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«_____»______________2017 г.</w:t>
            </w:r>
          </w:p>
        </w:tc>
        <w:tc>
          <w:tcPr>
            <w:tcW w:w="4879" w:type="dxa"/>
          </w:tcPr>
          <w:p w:rsidR="00B523CF" w:rsidRDefault="00B523CF" w:rsidP="00B523CF">
            <w:pPr>
              <w:ind w:left="1075"/>
              <w:rPr>
                <w:rFonts w:ascii="Times New Roman" w:hAnsi="Times New Roman" w:cs="Times New Roman"/>
                <w:sz w:val="20"/>
                <w:szCs w:val="20"/>
              </w:rPr>
            </w:pPr>
            <w:r w:rsidRPr="00DF2547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B523CF" w:rsidRDefault="00B523CF" w:rsidP="00B523CF">
            <w:pPr>
              <w:ind w:left="10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МАУ ДО «ЦДОДД «Луч» г. Перми</w:t>
            </w:r>
          </w:p>
          <w:p w:rsidR="00B523CF" w:rsidRDefault="00B523CF" w:rsidP="00B523CF">
            <w:pPr>
              <w:ind w:left="10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CF" w:rsidRDefault="00B523CF" w:rsidP="00B523CF">
            <w:pPr>
              <w:ind w:left="10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3CF" w:rsidRDefault="00B523CF" w:rsidP="00B523CF">
            <w:pPr>
              <w:ind w:left="10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________________С. А. Соломинина</w:t>
            </w:r>
          </w:p>
          <w:p w:rsidR="00B523CF" w:rsidRPr="00DF2547" w:rsidRDefault="00B523CF" w:rsidP="00B523CF">
            <w:pPr>
              <w:ind w:left="10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«_____»__________________2017 г.</w:t>
            </w:r>
          </w:p>
        </w:tc>
      </w:tr>
    </w:tbl>
    <w:p w:rsidR="00DD37B8" w:rsidRPr="00F754CD" w:rsidRDefault="009B3298" w:rsidP="00DD3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-552450</wp:posOffset>
            </wp:positionV>
            <wp:extent cx="688975" cy="5435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39F6" w:rsidRPr="00F754CD" w:rsidRDefault="00D85A0D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5632" w:rsidRDefault="00D85A0D" w:rsidP="00877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4CD">
        <w:rPr>
          <w:rFonts w:ascii="Times New Roman" w:hAnsi="Times New Roman" w:cs="Times New Roman"/>
          <w:sz w:val="24"/>
          <w:szCs w:val="24"/>
        </w:rPr>
        <w:t>о проведении дистанционного городского</w:t>
      </w:r>
      <w:r w:rsidR="00C75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6C" w:rsidRPr="00F754CD" w:rsidRDefault="001A1A50" w:rsidP="00877D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4CD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2B214A" w:rsidRPr="00F754CD">
        <w:rPr>
          <w:rFonts w:ascii="Times New Roman" w:hAnsi="Times New Roman" w:cs="Times New Roman"/>
          <w:sz w:val="24"/>
          <w:szCs w:val="24"/>
        </w:rPr>
        <w:t>фестиваля</w:t>
      </w:r>
      <w:r w:rsidRPr="00F754CD">
        <w:rPr>
          <w:rFonts w:ascii="Times New Roman" w:hAnsi="Times New Roman" w:cs="Times New Roman"/>
          <w:sz w:val="24"/>
          <w:szCs w:val="24"/>
        </w:rPr>
        <w:t>-конкурса</w:t>
      </w:r>
      <w:r w:rsidR="002B214A" w:rsidRPr="00F754CD">
        <w:rPr>
          <w:rFonts w:ascii="Times New Roman" w:hAnsi="Times New Roman" w:cs="Times New Roman"/>
          <w:sz w:val="24"/>
          <w:szCs w:val="24"/>
        </w:rPr>
        <w:t xml:space="preserve">  экспериментов</w:t>
      </w:r>
      <w:r w:rsidRPr="00F754CD">
        <w:rPr>
          <w:rFonts w:ascii="Times New Roman" w:hAnsi="Times New Roman" w:cs="Times New Roman"/>
          <w:sz w:val="24"/>
          <w:szCs w:val="24"/>
        </w:rPr>
        <w:t xml:space="preserve"> и опытов</w:t>
      </w:r>
    </w:p>
    <w:p w:rsidR="00D85A0D" w:rsidRPr="00F754CD" w:rsidRDefault="00D85A0D" w:rsidP="00877D9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85A0D" w:rsidRPr="00F754CD" w:rsidRDefault="00F52DD4" w:rsidP="00D85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CD">
        <w:rPr>
          <w:rFonts w:ascii="Times New Roman" w:hAnsi="Times New Roman" w:cs="Times New Roman"/>
          <w:b/>
          <w:sz w:val="28"/>
          <w:szCs w:val="28"/>
        </w:rPr>
        <w:t>«</w:t>
      </w:r>
      <w:r w:rsidR="00594674" w:rsidRPr="00F754CD">
        <w:rPr>
          <w:rFonts w:ascii="Times New Roman" w:hAnsi="Times New Roman" w:cs="Times New Roman"/>
          <w:b/>
          <w:sz w:val="28"/>
          <w:szCs w:val="28"/>
        </w:rPr>
        <w:t>Эврика!</w:t>
      </w:r>
      <w:r w:rsidRPr="00F754C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DD4" w:rsidRPr="00F754CD" w:rsidRDefault="00F52DD4" w:rsidP="00D85A0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F52DD4" w:rsidRPr="00F754CD" w:rsidRDefault="00F52DD4" w:rsidP="00D8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52DD4" w:rsidRPr="00F754CD" w:rsidRDefault="00F52DD4" w:rsidP="0007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C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порядок проведения дистанционного городского </w:t>
      </w:r>
      <w:r w:rsidR="001A1A50" w:rsidRPr="00F754CD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2B214A" w:rsidRPr="00F754CD">
        <w:rPr>
          <w:rFonts w:ascii="Times New Roman" w:hAnsi="Times New Roman" w:cs="Times New Roman"/>
          <w:sz w:val="24"/>
          <w:szCs w:val="24"/>
        </w:rPr>
        <w:t>фестиваля</w:t>
      </w:r>
      <w:r w:rsidR="001A1A50" w:rsidRPr="00F754CD">
        <w:rPr>
          <w:rFonts w:ascii="Times New Roman" w:hAnsi="Times New Roman" w:cs="Times New Roman"/>
          <w:sz w:val="24"/>
          <w:szCs w:val="24"/>
        </w:rPr>
        <w:t>-конкурса</w:t>
      </w:r>
      <w:r w:rsidR="002B214A" w:rsidRPr="00F754CD">
        <w:rPr>
          <w:rFonts w:ascii="Times New Roman" w:hAnsi="Times New Roman" w:cs="Times New Roman"/>
          <w:sz w:val="24"/>
          <w:szCs w:val="24"/>
        </w:rPr>
        <w:t xml:space="preserve"> экспериментов</w:t>
      </w:r>
      <w:r w:rsidR="001A1A50" w:rsidRPr="00F754CD">
        <w:rPr>
          <w:rFonts w:ascii="Times New Roman" w:hAnsi="Times New Roman" w:cs="Times New Roman"/>
          <w:sz w:val="24"/>
          <w:szCs w:val="24"/>
        </w:rPr>
        <w:t xml:space="preserve"> и опытов</w:t>
      </w:r>
      <w:r w:rsidR="00C75632">
        <w:rPr>
          <w:rFonts w:ascii="Times New Roman" w:hAnsi="Times New Roman" w:cs="Times New Roman"/>
          <w:sz w:val="24"/>
          <w:szCs w:val="24"/>
        </w:rPr>
        <w:t xml:space="preserve"> </w:t>
      </w:r>
      <w:r w:rsidR="00F76FA4" w:rsidRPr="00F754CD">
        <w:rPr>
          <w:rFonts w:ascii="Times New Roman" w:hAnsi="Times New Roman" w:cs="Times New Roman"/>
          <w:sz w:val="24"/>
          <w:szCs w:val="24"/>
        </w:rPr>
        <w:t>«</w:t>
      </w:r>
      <w:r w:rsidR="00594674" w:rsidRPr="00F754CD">
        <w:rPr>
          <w:rFonts w:ascii="Times New Roman" w:hAnsi="Times New Roman" w:cs="Times New Roman"/>
          <w:sz w:val="24"/>
          <w:szCs w:val="24"/>
        </w:rPr>
        <w:t>Эврика!»</w:t>
      </w:r>
      <w:r w:rsidR="00131DAE" w:rsidRPr="00F754CD">
        <w:rPr>
          <w:rFonts w:ascii="Times New Roman" w:hAnsi="Times New Roman" w:cs="Times New Roman"/>
          <w:sz w:val="24"/>
          <w:szCs w:val="24"/>
        </w:rPr>
        <w:t>.</w:t>
      </w:r>
      <w:r w:rsidR="00C75632">
        <w:rPr>
          <w:rFonts w:ascii="Times New Roman" w:hAnsi="Times New Roman" w:cs="Times New Roman"/>
          <w:sz w:val="24"/>
          <w:szCs w:val="24"/>
        </w:rPr>
        <w:t xml:space="preserve"> </w:t>
      </w:r>
      <w:r w:rsidR="001A1A50" w:rsidRPr="00F754CD">
        <w:rPr>
          <w:rFonts w:ascii="Times New Roman" w:hAnsi="Times New Roman" w:cs="Times New Roman"/>
          <w:sz w:val="24"/>
          <w:szCs w:val="24"/>
        </w:rPr>
        <w:t>Фестиваль-к</w:t>
      </w:r>
      <w:r w:rsidR="00594674" w:rsidRPr="00F754CD">
        <w:rPr>
          <w:rFonts w:ascii="Times New Roman" w:hAnsi="Times New Roman" w:cs="Times New Roman"/>
          <w:sz w:val="24"/>
          <w:szCs w:val="24"/>
        </w:rPr>
        <w:t>онкурс посвящен Всемирному дню науки</w:t>
      </w:r>
      <w:r w:rsidR="002B214A" w:rsidRPr="00F754CD">
        <w:rPr>
          <w:rFonts w:ascii="Times New Roman" w:hAnsi="Times New Roman" w:cs="Times New Roman"/>
          <w:sz w:val="24"/>
          <w:szCs w:val="24"/>
        </w:rPr>
        <w:t>. Проводится по инициативе МАУ ДО «ЦДОДД «Луч» г.Перми</w:t>
      </w:r>
    </w:p>
    <w:p w:rsidR="002B214A" w:rsidRPr="00F754CD" w:rsidRDefault="002B214A" w:rsidP="00004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A4" w:rsidRDefault="00F76FA4" w:rsidP="00004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2B214A" w:rsidRDefault="00F76FA4" w:rsidP="0007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8">
        <w:rPr>
          <w:rFonts w:ascii="Times New Roman" w:hAnsi="Times New Roman" w:cs="Times New Roman"/>
          <w:i/>
          <w:sz w:val="24"/>
          <w:szCs w:val="24"/>
        </w:rPr>
        <w:t>Цель:</w:t>
      </w:r>
      <w:r w:rsidR="00C756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CF6">
        <w:rPr>
          <w:rFonts w:ascii="Times New Roman" w:hAnsi="Times New Roman" w:cs="Times New Roman"/>
          <w:sz w:val="24"/>
          <w:szCs w:val="24"/>
        </w:rPr>
        <w:t>Содействовать</w:t>
      </w:r>
      <w:r w:rsidR="00C75632">
        <w:rPr>
          <w:rFonts w:ascii="Times New Roman" w:hAnsi="Times New Roman" w:cs="Times New Roman"/>
          <w:sz w:val="24"/>
          <w:szCs w:val="24"/>
        </w:rPr>
        <w:t xml:space="preserve"> </w:t>
      </w:r>
      <w:r w:rsidR="002B214A">
        <w:rPr>
          <w:rFonts w:ascii="Times New Roman" w:hAnsi="Times New Roman" w:cs="Times New Roman"/>
          <w:sz w:val="24"/>
          <w:szCs w:val="24"/>
        </w:rPr>
        <w:t>формированию исследовательских компетенций у детей.</w:t>
      </w:r>
    </w:p>
    <w:p w:rsidR="002B214A" w:rsidRDefault="002B214A" w:rsidP="00004E1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4039" w:rsidRDefault="00F64039" w:rsidP="00004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64039" w:rsidRPr="00DD37B8" w:rsidRDefault="00F64039" w:rsidP="0007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7B8">
        <w:rPr>
          <w:rFonts w:ascii="Times New Roman" w:hAnsi="Times New Roman" w:cs="Times New Roman"/>
          <w:sz w:val="24"/>
          <w:szCs w:val="24"/>
        </w:rPr>
        <w:t xml:space="preserve">В </w:t>
      </w:r>
      <w:r w:rsidR="001A1A50">
        <w:rPr>
          <w:rFonts w:ascii="Times New Roman" w:hAnsi="Times New Roman" w:cs="Times New Roman"/>
          <w:sz w:val="24"/>
          <w:szCs w:val="24"/>
        </w:rPr>
        <w:t>фестивале-</w:t>
      </w:r>
      <w:r w:rsidRPr="00DD37B8">
        <w:rPr>
          <w:rFonts w:ascii="Times New Roman" w:hAnsi="Times New Roman" w:cs="Times New Roman"/>
          <w:sz w:val="24"/>
          <w:szCs w:val="24"/>
        </w:rPr>
        <w:t>конкурсе могут прин</w:t>
      </w:r>
      <w:r w:rsidR="00DF2547" w:rsidRPr="00DD37B8">
        <w:rPr>
          <w:rFonts w:ascii="Times New Roman" w:hAnsi="Times New Roman" w:cs="Times New Roman"/>
          <w:sz w:val="24"/>
          <w:szCs w:val="24"/>
        </w:rPr>
        <w:t xml:space="preserve">ять участие дети в возрасте от </w:t>
      </w:r>
      <w:r w:rsidR="00A90589">
        <w:rPr>
          <w:rFonts w:ascii="Times New Roman" w:hAnsi="Times New Roman" w:cs="Times New Roman"/>
          <w:sz w:val="24"/>
          <w:szCs w:val="24"/>
        </w:rPr>
        <w:t>5</w:t>
      </w:r>
      <w:r w:rsidRPr="00DD37B8">
        <w:rPr>
          <w:rFonts w:ascii="Times New Roman" w:hAnsi="Times New Roman" w:cs="Times New Roman"/>
          <w:sz w:val="24"/>
          <w:szCs w:val="24"/>
        </w:rPr>
        <w:t xml:space="preserve"> до 1</w:t>
      </w:r>
      <w:r w:rsidR="002B214A">
        <w:rPr>
          <w:rFonts w:ascii="Times New Roman" w:hAnsi="Times New Roman" w:cs="Times New Roman"/>
          <w:sz w:val="24"/>
          <w:szCs w:val="24"/>
        </w:rPr>
        <w:t>7</w:t>
      </w:r>
      <w:r w:rsidRPr="00DD37B8">
        <w:rPr>
          <w:rFonts w:ascii="Times New Roman" w:hAnsi="Times New Roman" w:cs="Times New Roman"/>
          <w:sz w:val="24"/>
          <w:szCs w:val="24"/>
        </w:rPr>
        <w:t xml:space="preserve"> лет. Приветствуется участие детей с ОВЗ. </w:t>
      </w:r>
    </w:p>
    <w:p w:rsidR="0007586C" w:rsidRPr="0007586C" w:rsidRDefault="0007586C" w:rsidP="00004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039" w:rsidRDefault="00F64039" w:rsidP="00004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8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07586C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</w:p>
    <w:p w:rsidR="00DD37B8" w:rsidRDefault="001A1A50" w:rsidP="00004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Фестиваль-конкурс</w:t>
      </w:r>
      <w:r w:rsidR="00F64039" w:rsidRPr="00DD37B8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7A1C45">
        <w:rPr>
          <w:rFonts w:ascii="Times New Roman" w:hAnsi="Times New Roman" w:cs="Times New Roman"/>
          <w:sz w:val="24"/>
          <w:szCs w:val="24"/>
        </w:rPr>
        <w:t xml:space="preserve"> октября по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7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="007A1C45">
        <w:rPr>
          <w:rFonts w:ascii="Times New Roman" w:hAnsi="Times New Roman" w:cs="Times New Roman"/>
          <w:sz w:val="24"/>
          <w:szCs w:val="24"/>
        </w:rPr>
        <w:t>бря</w:t>
      </w:r>
      <w:r w:rsidR="00F64039" w:rsidRPr="00DD37B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EC588C" w:rsidRDefault="001A1A50" w:rsidP="00004E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EC588C" w:rsidRPr="00EC588C">
        <w:rPr>
          <w:rFonts w:ascii="Times New Roman" w:hAnsi="Times New Roman" w:cs="Times New Roman"/>
          <w:b/>
          <w:sz w:val="24"/>
          <w:szCs w:val="24"/>
        </w:rPr>
        <w:t xml:space="preserve">работ проводится с </w:t>
      </w:r>
      <w:r w:rsidR="007A1C45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EC588C" w:rsidRPr="00EC588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7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EC588C" w:rsidRPr="00EC588C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EC588C" w:rsidRDefault="00EC588C" w:rsidP="00004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588C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1A1A50">
        <w:rPr>
          <w:rFonts w:ascii="Times New Roman" w:hAnsi="Times New Roman" w:cs="Times New Roman"/>
          <w:sz w:val="24"/>
          <w:szCs w:val="24"/>
        </w:rPr>
        <w:t>фестиваля-конкурса</w:t>
      </w:r>
      <w:r w:rsidRPr="00EC588C">
        <w:rPr>
          <w:rFonts w:ascii="Times New Roman" w:hAnsi="Times New Roman" w:cs="Times New Roman"/>
          <w:sz w:val="24"/>
          <w:szCs w:val="24"/>
        </w:rPr>
        <w:t xml:space="preserve"> подводятся </w:t>
      </w:r>
      <w:r w:rsidR="001A1A50">
        <w:rPr>
          <w:rFonts w:ascii="Times New Roman" w:hAnsi="Times New Roman" w:cs="Times New Roman"/>
          <w:sz w:val="24"/>
          <w:szCs w:val="24"/>
        </w:rPr>
        <w:t>с 10 по 1</w:t>
      </w:r>
      <w:r w:rsidR="007A1C45">
        <w:rPr>
          <w:rFonts w:ascii="Times New Roman" w:hAnsi="Times New Roman" w:cs="Times New Roman"/>
          <w:sz w:val="24"/>
          <w:szCs w:val="24"/>
        </w:rPr>
        <w:t xml:space="preserve">5 </w:t>
      </w:r>
      <w:r w:rsidR="001A1A50">
        <w:rPr>
          <w:rFonts w:ascii="Times New Roman" w:hAnsi="Times New Roman" w:cs="Times New Roman"/>
          <w:sz w:val="24"/>
          <w:szCs w:val="24"/>
        </w:rPr>
        <w:t>ноя</w:t>
      </w:r>
      <w:r w:rsidR="007A1C45">
        <w:rPr>
          <w:rFonts w:ascii="Times New Roman" w:hAnsi="Times New Roman" w:cs="Times New Roman"/>
          <w:sz w:val="24"/>
          <w:szCs w:val="24"/>
        </w:rPr>
        <w:t>бря</w:t>
      </w:r>
      <w:r w:rsidRPr="00EC588C">
        <w:rPr>
          <w:rFonts w:ascii="Times New Roman" w:hAnsi="Times New Roman" w:cs="Times New Roman"/>
          <w:sz w:val="24"/>
          <w:szCs w:val="24"/>
        </w:rPr>
        <w:t>.</w:t>
      </w:r>
    </w:p>
    <w:p w:rsidR="00EC588C" w:rsidRDefault="00EC588C" w:rsidP="00004E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1A1A50">
        <w:rPr>
          <w:rFonts w:ascii="Times New Roman" w:hAnsi="Times New Roman" w:cs="Times New Roman"/>
          <w:sz w:val="24"/>
          <w:szCs w:val="24"/>
        </w:rPr>
        <w:t xml:space="preserve">фестиваля-конкурса </w:t>
      </w:r>
      <w:r>
        <w:rPr>
          <w:rFonts w:ascii="Times New Roman" w:hAnsi="Times New Roman" w:cs="Times New Roman"/>
          <w:sz w:val="24"/>
          <w:szCs w:val="24"/>
        </w:rPr>
        <w:t xml:space="preserve">будут объявлены </w:t>
      </w:r>
      <w:r w:rsidR="00DE1246">
        <w:rPr>
          <w:rFonts w:ascii="Times New Roman" w:hAnsi="Times New Roman" w:cs="Times New Roman"/>
          <w:sz w:val="24"/>
          <w:szCs w:val="24"/>
        </w:rPr>
        <w:t>15</w:t>
      </w:r>
      <w:r w:rsidR="00C75632">
        <w:rPr>
          <w:rFonts w:ascii="Times New Roman" w:hAnsi="Times New Roman" w:cs="Times New Roman"/>
          <w:sz w:val="24"/>
          <w:szCs w:val="24"/>
        </w:rPr>
        <w:t xml:space="preserve"> </w:t>
      </w:r>
      <w:r w:rsidR="00DE1246">
        <w:rPr>
          <w:rFonts w:ascii="Times New Roman" w:hAnsi="Times New Roman" w:cs="Times New Roman"/>
          <w:sz w:val="24"/>
          <w:szCs w:val="24"/>
        </w:rPr>
        <w:t>ноя</w:t>
      </w:r>
      <w:r w:rsidR="007A1C45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86C" w:rsidRPr="0049465E" w:rsidRDefault="0007586C" w:rsidP="00004E11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07586C" w:rsidRDefault="0007586C" w:rsidP="00075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6C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DE1246" w:rsidRDefault="001A1A50" w:rsidP="0055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CD7">
        <w:rPr>
          <w:rFonts w:ascii="Times New Roman" w:hAnsi="Times New Roman" w:cs="Times New Roman"/>
          <w:sz w:val="24"/>
          <w:szCs w:val="24"/>
        </w:rPr>
        <w:t>Юные экспериментаторы проводят любой опыт, который доказывает, демонстрирует или описывает какое-либо явление. Провод</w:t>
      </w:r>
      <w:r w:rsidR="006F0CD7">
        <w:rPr>
          <w:rFonts w:ascii="Times New Roman" w:hAnsi="Times New Roman" w:cs="Times New Roman"/>
          <w:sz w:val="24"/>
          <w:szCs w:val="24"/>
        </w:rPr>
        <w:t>ят</w:t>
      </w:r>
      <w:r w:rsidR="00C75632">
        <w:rPr>
          <w:rFonts w:ascii="Times New Roman" w:hAnsi="Times New Roman" w:cs="Times New Roman"/>
          <w:sz w:val="24"/>
          <w:szCs w:val="24"/>
        </w:rPr>
        <w:t xml:space="preserve"> </w:t>
      </w:r>
      <w:r w:rsidRPr="006F0CD7">
        <w:rPr>
          <w:rFonts w:ascii="Times New Roman" w:hAnsi="Times New Roman" w:cs="Times New Roman"/>
          <w:sz w:val="24"/>
          <w:szCs w:val="24"/>
        </w:rPr>
        <w:t>фотофиксаци</w:t>
      </w:r>
      <w:r w:rsidR="006F0CD7">
        <w:rPr>
          <w:rFonts w:ascii="Times New Roman" w:hAnsi="Times New Roman" w:cs="Times New Roman"/>
          <w:sz w:val="24"/>
          <w:szCs w:val="24"/>
        </w:rPr>
        <w:t>ю</w:t>
      </w:r>
      <w:r w:rsidRPr="006F0CD7">
        <w:rPr>
          <w:rFonts w:ascii="Times New Roman" w:hAnsi="Times New Roman" w:cs="Times New Roman"/>
          <w:sz w:val="24"/>
          <w:szCs w:val="24"/>
        </w:rPr>
        <w:t xml:space="preserve"> этапов эксперимента. По результатам эксперимента (опыта)</w:t>
      </w:r>
      <w:r w:rsidR="00552CB4">
        <w:rPr>
          <w:rFonts w:ascii="Times New Roman" w:hAnsi="Times New Roman" w:cs="Times New Roman"/>
          <w:sz w:val="24"/>
          <w:szCs w:val="24"/>
        </w:rPr>
        <w:t xml:space="preserve"> делают</w:t>
      </w:r>
      <w:r w:rsidRPr="006F0CD7">
        <w:rPr>
          <w:rFonts w:ascii="Times New Roman" w:hAnsi="Times New Roman" w:cs="Times New Roman"/>
          <w:sz w:val="24"/>
          <w:szCs w:val="24"/>
        </w:rPr>
        <w:t xml:space="preserve"> вывод.</w:t>
      </w:r>
    </w:p>
    <w:p w:rsidR="00552CB4" w:rsidRDefault="008D3EC7" w:rsidP="0055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246">
        <w:rPr>
          <w:rFonts w:ascii="Times New Roman" w:hAnsi="Times New Roman" w:cs="Times New Roman"/>
          <w:i/>
          <w:sz w:val="24"/>
          <w:szCs w:val="24"/>
        </w:rPr>
        <w:t>Требования к эксперименту:</w:t>
      </w:r>
      <w:r w:rsidRPr="008D3EC7">
        <w:rPr>
          <w:rFonts w:ascii="Times New Roman" w:hAnsi="Times New Roman" w:cs="Times New Roman"/>
          <w:sz w:val="24"/>
          <w:szCs w:val="24"/>
        </w:rPr>
        <w:t xml:space="preserve"> наглядность, доказательность, простота.</w:t>
      </w:r>
    </w:p>
    <w:p w:rsidR="001A1A50" w:rsidRPr="006F0CD7" w:rsidRDefault="001A1A50" w:rsidP="001A1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586C" w:rsidRDefault="006F0CD7" w:rsidP="0007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="004D01A2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 xml:space="preserve">на фестиваль-конкурс </w:t>
      </w:r>
      <w:r w:rsidR="004D01A2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EC588C" w:rsidRPr="00420AFB">
        <w:rPr>
          <w:rFonts w:ascii="Times New Roman" w:hAnsi="Times New Roman" w:cs="Times New Roman"/>
          <w:b/>
          <w:sz w:val="24"/>
          <w:szCs w:val="24"/>
        </w:rPr>
        <w:t>трех</w:t>
      </w:r>
      <w:r w:rsidR="004D01A2">
        <w:rPr>
          <w:rFonts w:ascii="Times New Roman" w:hAnsi="Times New Roman" w:cs="Times New Roman"/>
          <w:sz w:val="24"/>
          <w:szCs w:val="24"/>
        </w:rPr>
        <w:t xml:space="preserve"> номинациях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CD7" w:rsidRDefault="006F0CD7" w:rsidP="0007586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Эксперименты на улице</w:t>
      </w:r>
    </w:p>
    <w:p w:rsidR="006F0CD7" w:rsidRDefault="006F0CD7" w:rsidP="0007586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Эксперименты </w:t>
      </w:r>
      <w:r w:rsidR="00552CB4">
        <w:rPr>
          <w:rFonts w:ascii="Times New Roman" w:hAnsi="Times New Roman" w:cs="Times New Roman"/>
          <w:sz w:val="24"/>
          <w:szCs w:val="24"/>
        </w:rPr>
        <w:t>с</w:t>
      </w:r>
      <w:r w:rsidR="00275E46">
        <w:rPr>
          <w:rFonts w:ascii="Times New Roman" w:hAnsi="Times New Roman" w:cs="Times New Roman"/>
          <w:sz w:val="24"/>
          <w:szCs w:val="24"/>
        </w:rPr>
        <w:t xml:space="preserve"> </w:t>
      </w:r>
      <w:r w:rsidR="00552CB4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>
        <w:rPr>
          <w:rFonts w:ascii="Times New Roman" w:hAnsi="Times New Roman" w:cs="Times New Roman"/>
          <w:sz w:val="24"/>
          <w:szCs w:val="24"/>
        </w:rPr>
        <w:t>лаборатор</w:t>
      </w:r>
      <w:r w:rsidR="00552CB4">
        <w:rPr>
          <w:rFonts w:ascii="Times New Roman" w:hAnsi="Times New Roman" w:cs="Times New Roman"/>
          <w:sz w:val="24"/>
          <w:szCs w:val="24"/>
        </w:rPr>
        <w:t>ного оборудования</w:t>
      </w:r>
    </w:p>
    <w:p w:rsidR="006F0CD7" w:rsidRPr="006F0CD7" w:rsidRDefault="006F0CD7" w:rsidP="006F0CD7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F0CD7">
        <w:rPr>
          <w:rFonts w:ascii="Times New Roman" w:hAnsi="Times New Roman" w:cs="Times New Roman"/>
          <w:sz w:val="24"/>
          <w:szCs w:val="24"/>
        </w:rPr>
        <w:t xml:space="preserve">Эксперименты в быту </w:t>
      </w:r>
    </w:p>
    <w:p w:rsidR="00552CB4" w:rsidRDefault="00552CB4" w:rsidP="0007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F6" w:rsidRDefault="00E84CF6" w:rsidP="0007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участники высылают фотографии процесса выполнения работы и результат </w:t>
      </w:r>
      <w:r w:rsidRPr="00DD37B8">
        <w:rPr>
          <w:rFonts w:ascii="Times New Roman" w:hAnsi="Times New Roman" w:cs="Times New Roman"/>
          <w:sz w:val="24"/>
          <w:szCs w:val="24"/>
        </w:rPr>
        <w:t xml:space="preserve">(не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DD37B8">
        <w:rPr>
          <w:rFonts w:ascii="Times New Roman" w:hAnsi="Times New Roman" w:cs="Times New Roman"/>
          <w:sz w:val="24"/>
          <w:szCs w:val="24"/>
        </w:rPr>
        <w:t xml:space="preserve"> 5 шт.)</w:t>
      </w:r>
      <w:r>
        <w:rPr>
          <w:rFonts w:ascii="Times New Roman" w:hAnsi="Times New Roman" w:cs="Times New Roman"/>
          <w:sz w:val="24"/>
          <w:szCs w:val="24"/>
        </w:rPr>
        <w:t>. На фото должн</w:t>
      </w:r>
      <w:r w:rsidR="006F0CD7">
        <w:rPr>
          <w:rFonts w:ascii="Times New Roman" w:hAnsi="Times New Roman" w:cs="Times New Roman"/>
          <w:sz w:val="24"/>
          <w:szCs w:val="24"/>
        </w:rPr>
        <w:t>ы быть четко видны все этапы эксперимента и сами экспериментаторы</w:t>
      </w:r>
      <w:r w:rsidR="0007586C">
        <w:rPr>
          <w:rFonts w:ascii="Times New Roman" w:hAnsi="Times New Roman" w:cs="Times New Roman"/>
          <w:sz w:val="24"/>
          <w:szCs w:val="24"/>
        </w:rPr>
        <w:t>.</w:t>
      </w:r>
      <w:r w:rsidR="00D36B9F">
        <w:rPr>
          <w:rFonts w:ascii="Times New Roman" w:hAnsi="Times New Roman" w:cs="Times New Roman"/>
          <w:sz w:val="24"/>
          <w:szCs w:val="24"/>
        </w:rPr>
        <w:t xml:space="preserve"> </w:t>
      </w:r>
      <w:r w:rsidR="00552CB4">
        <w:rPr>
          <w:rFonts w:ascii="Times New Roman" w:hAnsi="Times New Roman" w:cs="Times New Roman"/>
          <w:sz w:val="24"/>
          <w:szCs w:val="24"/>
        </w:rPr>
        <w:t>Вывод записывается и так же фотографируется.</w:t>
      </w:r>
    </w:p>
    <w:p w:rsidR="0007586C" w:rsidRPr="0007586C" w:rsidRDefault="0007586C" w:rsidP="00075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4E11" w:rsidRDefault="00552CB4" w:rsidP="0007586C">
      <w:pPr>
        <w:pStyle w:val="p3"/>
        <w:spacing w:before="0" w:beforeAutospacing="0" w:after="0" w:afterAutospacing="0"/>
        <w:jc w:val="both"/>
      </w:pPr>
      <w:r>
        <w:t>10</w:t>
      </w:r>
      <w:r w:rsidR="006640E4">
        <w:t xml:space="preserve"> </w:t>
      </w:r>
      <w:r w:rsidR="00C75632">
        <w:t>ноября</w:t>
      </w:r>
      <w:r w:rsidR="00004E11" w:rsidRPr="00DD37B8">
        <w:t xml:space="preserve"> все работы будут размещены в социальной сети «ВКонтакте»</w:t>
      </w:r>
      <w:r w:rsidR="006640E4">
        <w:t xml:space="preserve"> (далее «ВК»)</w:t>
      </w:r>
      <w:r w:rsidR="00004E11" w:rsidRPr="00DD37B8">
        <w:t xml:space="preserve">, в группе </w:t>
      </w:r>
      <w:r w:rsidR="006640E4" w:rsidRPr="006640E4">
        <w:t>"ЦДОДД "ЛУЧ" Г. ПЕРМИ</w:t>
      </w:r>
      <w:r w:rsidR="006971F9">
        <w:t xml:space="preserve"> vk.com/</w:t>
      </w:r>
      <w:r w:rsidR="006640E4" w:rsidRPr="006640E4">
        <w:t>luchperm</w:t>
      </w:r>
      <w:r w:rsidR="006971F9">
        <w:t xml:space="preserve"> в</w:t>
      </w:r>
      <w:r w:rsidR="00004E11" w:rsidRPr="00DD37B8">
        <w:t xml:space="preserve"> фотоальбоме данного </w:t>
      </w:r>
      <w:r>
        <w:t>фестиваля-</w:t>
      </w:r>
      <w:r w:rsidR="00004E11" w:rsidRPr="00DD37B8">
        <w:t xml:space="preserve">конкурса. </w:t>
      </w:r>
    </w:p>
    <w:p w:rsidR="00C75632" w:rsidRDefault="00C75632" w:rsidP="0007586C">
      <w:pPr>
        <w:pStyle w:val="p3"/>
        <w:spacing w:before="0" w:beforeAutospacing="0" w:after="0" w:afterAutospacing="0"/>
        <w:jc w:val="both"/>
        <w:rPr>
          <w:b/>
        </w:rPr>
      </w:pPr>
    </w:p>
    <w:p w:rsidR="00C75632" w:rsidRDefault="00C75632" w:rsidP="0007586C">
      <w:pPr>
        <w:pStyle w:val="p3"/>
        <w:spacing w:before="0" w:beforeAutospacing="0" w:after="0" w:afterAutospacing="0"/>
        <w:jc w:val="both"/>
        <w:rPr>
          <w:b/>
        </w:rPr>
      </w:pPr>
    </w:p>
    <w:p w:rsidR="0007586C" w:rsidRPr="0049465E" w:rsidRDefault="0007586C" w:rsidP="00004E11">
      <w:pPr>
        <w:pStyle w:val="p2"/>
        <w:spacing w:before="0" w:beforeAutospacing="0" w:after="0" w:afterAutospacing="0"/>
        <w:jc w:val="center"/>
        <w:rPr>
          <w:rStyle w:val="s1"/>
          <w:b/>
          <w:sz w:val="10"/>
          <w:szCs w:val="10"/>
        </w:rPr>
      </w:pPr>
    </w:p>
    <w:p w:rsidR="0079598A" w:rsidRPr="00DD37B8" w:rsidRDefault="0079598A" w:rsidP="00004E11">
      <w:pPr>
        <w:pStyle w:val="p2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>
        <w:rPr>
          <w:rStyle w:val="s1"/>
          <w:b/>
        </w:rPr>
        <w:lastRenderedPageBreak/>
        <w:t xml:space="preserve">Подведение </w:t>
      </w:r>
      <w:r w:rsidR="00004E11">
        <w:rPr>
          <w:rStyle w:val="s1"/>
          <w:b/>
        </w:rPr>
        <w:t>и</w:t>
      </w:r>
      <w:r>
        <w:rPr>
          <w:rStyle w:val="s1"/>
          <w:b/>
        </w:rPr>
        <w:t>тогов конкурса</w:t>
      </w:r>
    </w:p>
    <w:p w:rsidR="00916EA7" w:rsidRDefault="0079598A" w:rsidP="00004E11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 xml:space="preserve">По результатам конкурса в каждой номинации будет определен 1 победитель. </w:t>
      </w:r>
      <w:r w:rsidR="00916EA7">
        <w:rPr>
          <w:rStyle w:val="s1"/>
        </w:rPr>
        <w:t>Победитель определяется по результатам работы жюри</w:t>
      </w:r>
      <w:r w:rsidR="00A34F85">
        <w:rPr>
          <w:rStyle w:val="s1"/>
        </w:rPr>
        <w:t>.</w:t>
      </w:r>
    </w:p>
    <w:p w:rsidR="00223BC9" w:rsidRPr="0049465E" w:rsidRDefault="00223BC9" w:rsidP="00004E11">
      <w:pPr>
        <w:pStyle w:val="p2"/>
        <w:spacing w:before="0" w:beforeAutospacing="0" w:after="0" w:afterAutospacing="0"/>
        <w:ind w:firstLine="708"/>
        <w:jc w:val="both"/>
        <w:rPr>
          <w:rStyle w:val="s1"/>
          <w:sz w:val="10"/>
          <w:szCs w:val="10"/>
        </w:rPr>
      </w:pPr>
    </w:p>
    <w:p w:rsidR="00004E11" w:rsidRPr="006971F9" w:rsidRDefault="00223BC9" w:rsidP="00004E11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 xml:space="preserve">Так же будет определен один победитель </w:t>
      </w:r>
      <w:r w:rsidR="006971F9">
        <w:rPr>
          <w:rStyle w:val="s1"/>
        </w:rPr>
        <w:t>в номинации «Приз зрительских симпатий»</w:t>
      </w:r>
      <w:r w:rsidR="006640E4">
        <w:rPr>
          <w:rStyle w:val="s1"/>
        </w:rPr>
        <w:t>.С</w:t>
      </w:r>
      <w:r w:rsidRPr="006971F9">
        <w:rPr>
          <w:rStyle w:val="s1"/>
        </w:rPr>
        <w:t xml:space="preserve"> момента публикации фотографий </w:t>
      </w:r>
      <w:r w:rsidR="0007586C" w:rsidRPr="006971F9">
        <w:rPr>
          <w:rStyle w:val="s1"/>
        </w:rPr>
        <w:t>до</w:t>
      </w:r>
      <w:r w:rsidR="00C75632">
        <w:rPr>
          <w:rStyle w:val="s1"/>
        </w:rPr>
        <w:t xml:space="preserve"> </w:t>
      </w:r>
      <w:r w:rsidR="006640E4">
        <w:rPr>
          <w:rStyle w:val="s1"/>
          <w:b/>
        </w:rPr>
        <w:t>17</w:t>
      </w:r>
      <w:r w:rsidR="0079598A" w:rsidRPr="00ED059E">
        <w:rPr>
          <w:rStyle w:val="s1"/>
          <w:b/>
        </w:rPr>
        <w:t xml:space="preserve">-00 </w:t>
      </w:r>
      <w:r w:rsidR="00DE1246">
        <w:rPr>
          <w:rStyle w:val="s1"/>
          <w:b/>
        </w:rPr>
        <w:t>14</w:t>
      </w:r>
      <w:r w:rsidR="00C75632">
        <w:rPr>
          <w:rStyle w:val="s1"/>
          <w:b/>
        </w:rPr>
        <w:t xml:space="preserve"> </w:t>
      </w:r>
      <w:r w:rsidR="00DE1246">
        <w:rPr>
          <w:rStyle w:val="s1"/>
          <w:b/>
        </w:rPr>
        <w:t>ноя</w:t>
      </w:r>
      <w:r w:rsidR="006640E4">
        <w:rPr>
          <w:rStyle w:val="s1"/>
          <w:b/>
        </w:rPr>
        <w:t>бря</w:t>
      </w:r>
      <w:r w:rsidR="00C75632">
        <w:rPr>
          <w:rStyle w:val="s1"/>
          <w:b/>
        </w:rPr>
        <w:t xml:space="preserve"> </w:t>
      </w:r>
      <w:r w:rsidR="006640E4" w:rsidRPr="006971F9">
        <w:rPr>
          <w:rStyle w:val="s1"/>
        </w:rPr>
        <w:t>пройдет</w:t>
      </w:r>
      <w:r w:rsidR="006640E4">
        <w:rPr>
          <w:rStyle w:val="s1"/>
        </w:rPr>
        <w:t xml:space="preserve"> голосование</w:t>
      </w:r>
      <w:r w:rsidRPr="006971F9">
        <w:rPr>
          <w:rStyle w:val="s1"/>
        </w:rPr>
        <w:t xml:space="preserve">. </w:t>
      </w:r>
      <w:r w:rsidR="0007586C" w:rsidRPr="006971F9">
        <w:rPr>
          <w:rStyle w:val="s1"/>
        </w:rPr>
        <w:t>По результатам голосования</w:t>
      </w:r>
      <w:r w:rsidRPr="006971F9">
        <w:rPr>
          <w:rStyle w:val="s1"/>
        </w:rPr>
        <w:t xml:space="preserve"> будут выбраны </w:t>
      </w:r>
      <w:r w:rsidR="0007586C" w:rsidRPr="006971F9">
        <w:rPr>
          <w:rStyle w:val="s1"/>
        </w:rPr>
        <w:t>10 работ</w:t>
      </w:r>
      <w:r w:rsidRPr="006971F9">
        <w:rPr>
          <w:rStyle w:val="s1"/>
        </w:rPr>
        <w:t>,</w:t>
      </w:r>
      <w:r w:rsidR="0007586C" w:rsidRPr="006971F9">
        <w:rPr>
          <w:rStyle w:val="s1"/>
        </w:rPr>
        <w:t xml:space="preserve"> набравшие </w:t>
      </w:r>
      <w:r w:rsidR="006971F9" w:rsidRPr="006971F9">
        <w:rPr>
          <w:rStyle w:val="s1"/>
        </w:rPr>
        <w:t>наи</w:t>
      </w:r>
      <w:r w:rsidR="0007586C" w:rsidRPr="006971F9">
        <w:rPr>
          <w:rStyle w:val="s1"/>
        </w:rPr>
        <w:t xml:space="preserve">большее количество </w:t>
      </w:r>
      <w:r w:rsidRPr="006971F9">
        <w:rPr>
          <w:rStyle w:val="s1"/>
        </w:rPr>
        <w:t>«</w:t>
      </w:r>
      <w:r w:rsidR="0007586C" w:rsidRPr="006971F9">
        <w:rPr>
          <w:rStyle w:val="s1"/>
        </w:rPr>
        <w:t>лайков</w:t>
      </w:r>
      <w:r w:rsidR="006971F9" w:rsidRPr="006971F9">
        <w:rPr>
          <w:rStyle w:val="s1"/>
        </w:rPr>
        <w:t>».Эти работы будут представлены жюри. Жюри выберет лучшую работу.</w:t>
      </w:r>
    </w:p>
    <w:p w:rsidR="00916EA7" w:rsidRDefault="00916EA7" w:rsidP="00004E11">
      <w:pPr>
        <w:pStyle w:val="p7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Награждение участников.</w:t>
      </w:r>
    </w:p>
    <w:p w:rsidR="00C75632" w:rsidRPr="00552CB4" w:rsidRDefault="00C75632" w:rsidP="00C75632">
      <w:pPr>
        <w:pStyle w:val="p3"/>
        <w:spacing w:before="0" w:beforeAutospacing="0" w:after="0" w:afterAutospacing="0"/>
        <w:jc w:val="both"/>
        <w:rPr>
          <w:b/>
        </w:rPr>
      </w:pPr>
      <w:r>
        <w:t xml:space="preserve">Финансирование конкурса осуществляется за счет организационного сбора. </w:t>
      </w:r>
      <w:r w:rsidRPr="00552CB4">
        <w:rPr>
          <w:b/>
        </w:rPr>
        <w:t xml:space="preserve">Организационный сбор участия в </w:t>
      </w:r>
      <w:r>
        <w:rPr>
          <w:b/>
        </w:rPr>
        <w:t>фестивале-</w:t>
      </w:r>
      <w:r w:rsidRPr="00552CB4">
        <w:rPr>
          <w:b/>
        </w:rPr>
        <w:t>конкурсе 100 рублей с одной работы.</w:t>
      </w:r>
    </w:p>
    <w:p w:rsidR="00916EA7" w:rsidRDefault="00916EA7" w:rsidP="00ED059E">
      <w:pPr>
        <w:pStyle w:val="p3"/>
        <w:spacing w:before="0" w:beforeAutospacing="0" w:after="0" w:afterAutospacing="0"/>
        <w:ind w:firstLine="709"/>
        <w:jc w:val="both"/>
      </w:pPr>
      <w:r w:rsidRPr="00DD37B8">
        <w:t xml:space="preserve">Победитель в номинации </w:t>
      </w:r>
      <w:r w:rsidRPr="006971F9">
        <w:t>награжд</w:t>
      </w:r>
      <w:r w:rsidR="00004E11" w:rsidRPr="006971F9">
        <w:t>ается</w:t>
      </w:r>
      <w:r w:rsidR="001A6F54">
        <w:t xml:space="preserve"> </w:t>
      </w:r>
      <w:r w:rsidR="00223BC9">
        <w:t>грамотой</w:t>
      </w:r>
      <w:r w:rsidRPr="00DD37B8">
        <w:t xml:space="preserve"> и подарком, участники конкурса будут награждены электронным сертификатом участника, высланными на </w:t>
      </w:r>
      <w:r w:rsidR="00004E11" w:rsidRPr="00DD37B8">
        <w:t>электронную почту,</w:t>
      </w:r>
      <w:r w:rsidRPr="00DD37B8">
        <w:t xml:space="preserve"> указанную в заявке.</w:t>
      </w:r>
    </w:p>
    <w:p w:rsidR="00004E11" w:rsidRPr="0049465E" w:rsidRDefault="00004E11" w:rsidP="00004E11">
      <w:pPr>
        <w:pStyle w:val="p2"/>
        <w:spacing w:before="0" w:beforeAutospacing="0" w:after="0" w:afterAutospacing="0"/>
        <w:jc w:val="center"/>
        <w:rPr>
          <w:rStyle w:val="s1"/>
          <w:b/>
          <w:sz w:val="10"/>
          <w:szCs w:val="10"/>
        </w:rPr>
      </w:pPr>
    </w:p>
    <w:p w:rsidR="003401D3" w:rsidRDefault="003401D3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D37B8">
        <w:rPr>
          <w:rStyle w:val="s1"/>
          <w:b/>
        </w:rPr>
        <w:t>Прием конкурсных работ</w:t>
      </w:r>
    </w:p>
    <w:p w:rsidR="003401D3" w:rsidRPr="00DD37B8" w:rsidRDefault="003401D3" w:rsidP="0007586C">
      <w:pPr>
        <w:pStyle w:val="p3"/>
        <w:spacing w:before="0" w:beforeAutospacing="0" w:after="0" w:afterAutospacing="0"/>
        <w:ind w:firstLine="709"/>
        <w:jc w:val="both"/>
      </w:pPr>
      <w:r w:rsidRPr="00DD37B8">
        <w:t xml:space="preserve">Прием конкурсных работ осуществляется </w:t>
      </w:r>
      <w:r w:rsidRPr="00DD37B8">
        <w:rPr>
          <w:rStyle w:val="s2"/>
          <w:i/>
        </w:rPr>
        <w:t>только в электронном виде</w:t>
      </w:r>
      <w:r w:rsidRPr="00DD37B8">
        <w:rPr>
          <w:i/>
        </w:rPr>
        <w:t>.</w:t>
      </w:r>
    </w:p>
    <w:p w:rsidR="003401D3" w:rsidRPr="00DD37B8" w:rsidRDefault="00036D70" w:rsidP="0007586C">
      <w:pPr>
        <w:pStyle w:val="p3"/>
        <w:spacing w:before="0" w:beforeAutospacing="0" w:after="0" w:afterAutospacing="0"/>
        <w:ind w:firstLine="709"/>
        <w:jc w:val="both"/>
      </w:pPr>
      <w:r>
        <w:t>Фотографии</w:t>
      </w:r>
      <w:r w:rsidR="001A6F54">
        <w:t xml:space="preserve"> </w:t>
      </w:r>
      <w:r>
        <w:t>(не более 5 шт.)</w:t>
      </w:r>
      <w:r w:rsidR="00DD37B8">
        <w:t xml:space="preserve"> высылаются п</w:t>
      </w:r>
      <w:r w:rsidR="003401D3" w:rsidRPr="00DD37B8">
        <w:t xml:space="preserve">о электронному адресу </w:t>
      </w:r>
      <w:hyperlink r:id="rId9" w:tgtFrame="_blank" w:history="1">
        <w:r w:rsidR="003401D3" w:rsidRPr="00DD37B8">
          <w:rPr>
            <w:rStyle w:val="s3"/>
            <w:color w:val="0000FF"/>
            <w:u w:val="single"/>
          </w:rPr>
          <w:t>kexperm@yandex.ru</w:t>
        </w:r>
      </w:hyperlink>
      <w:r w:rsidR="00916EA7">
        <w:t xml:space="preserve"> до </w:t>
      </w:r>
      <w:r w:rsidR="00DE1246">
        <w:t>10ноя</w:t>
      </w:r>
      <w:r w:rsidR="00A31793">
        <w:t>бря</w:t>
      </w:r>
      <w:r w:rsidR="003401D3" w:rsidRPr="00DD37B8">
        <w:rPr>
          <w:rStyle w:val="s4"/>
        </w:rPr>
        <w:t xml:space="preserve"> 2017 г.</w:t>
      </w:r>
      <w:r w:rsidR="0007586C">
        <w:t xml:space="preserve">до 15.00 </w:t>
      </w:r>
      <w:r w:rsidR="003401D3" w:rsidRPr="00DD37B8">
        <w:t>с пометкой «</w:t>
      </w:r>
      <w:r w:rsidR="00DE1246">
        <w:t>Эврика</w:t>
      </w:r>
      <w:r w:rsidR="00004E11">
        <w:t>!</w:t>
      </w:r>
      <w:r w:rsidR="003401D3" w:rsidRPr="00DD37B8">
        <w:t>». Работа сопровождается заявкой.</w:t>
      </w:r>
    </w:p>
    <w:p w:rsidR="003401D3" w:rsidRDefault="003401D3" w:rsidP="00004E11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Заявка на участие в конкурсе «</w:t>
      </w:r>
      <w:r w:rsidR="00DE1246">
        <w:rPr>
          <w:rStyle w:val="s1"/>
          <w:b/>
        </w:rPr>
        <w:t>Эврика</w:t>
      </w:r>
      <w:r w:rsidR="00916EA7">
        <w:rPr>
          <w:rStyle w:val="s1"/>
          <w:b/>
        </w:rPr>
        <w:t>!</w:t>
      </w:r>
      <w:r w:rsidRPr="00D80B7E">
        <w:rPr>
          <w:rStyle w:val="s1"/>
          <w:b/>
        </w:rPr>
        <w:t>»</w:t>
      </w:r>
    </w:p>
    <w:p w:rsidR="00DE1246" w:rsidRDefault="00DE1246" w:rsidP="00004E11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D80B7E" w:rsidRDefault="003401D3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 w:rsidRPr="0049465E">
        <w:t xml:space="preserve">Название </w:t>
      </w:r>
      <w:r w:rsidR="00DE1246">
        <w:t>эксперимента</w:t>
      </w:r>
    </w:p>
    <w:p w:rsidR="00DE1246" w:rsidRPr="0049465E" w:rsidRDefault="00DE1246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>
        <w:t>Вывод по эксперименту</w:t>
      </w:r>
    </w:p>
    <w:p w:rsidR="00916EA7" w:rsidRPr="0049465E" w:rsidRDefault="00916EA7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 w:rsidRPr="0049465E">
        <w:t>Номинация</w:t>
      </w:r>
    </w:p>
    <w:p w:rsidR="00D80B7E" w:rsidRDefault="00D80B7E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 w:rsidRPr="0049465E">
        <w:t>ФИ</w:t>
      </w:r>
      <w:r w:rsidR="00765AFF">
        <w:t xml:space="preserve"> </w:t>
      </w:r>
      <w:r w:rsidRPr="0049465E">
        <w:t xml:space="preserve">и возраст </w:t>
      </w:r>
      <w:r w:rsidR="00A31793" w:rsidRPr="0049465E">
        <w:t>ребенка</w:t>
      </w:r>
      <w:r w:rsidR="00DE1246">
        <w:t xml:space="preserve"> или название детского коллектива</w:t>
      </w:r>
    </w:p>
    <w:p w:rsidR="0049465E" w:rsidRPr="0049465E" w:rsidRDefault="0049465E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>
        <w:t>ФИО руководителя</w:t>
      </w:r>
    </w:p>
    <w:p w:rsidR="00D80B7E" w:rsidRPr="0049465E" w:rsidRDefault="003401D3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 w:rsidRPr="0049465E">
        <w:t>Название образовательного учреждения</w:t>
      </w:r>
    </w:p>
    <w:p w:rsidR="003401D3" w:rsidRPr="0049465E" w:rsidRDefault="003401D3" w:rsidP="00004E11">
      <w:pPr>
        <w:pStyle w:val="p4"/>
        <w:numPr>
          <w:ilvl w:val="0"/>
          <w:numId w:val="1"/>
        </w:numPr>
        <w:spacing w:before="0" w:beforeAutospacing="0" w:after="0" w:afterAutospacing="0"/>
      </w:pPr>
      <w:r w:rsidRPr="0049465E">
        <w:t>«E-mail» - адрес электронной почты</w:t>
      </w:r>
    </w:p>
    <w:p w:rsidR="00DE1246" w:rsidRDefault="00DE1246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3401D3" w:rsidRDefault="003401D3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Руководство конкурсом</w:t>
      </w:r>
    </w:p>
    <w:p w:rsidR="0007586C" w:rsidRPr="006971F9" w:rsidRDefault="003401D3" w:rsidP="0007586C">
      <w:pPr>
        <w:pStyle w:val="p3"/>
        <w:spacing w:before="0" w:beforeAutospacing="0" w:after="0" w:afterAutospacing="0"/>
        <w:ind w:firstLine="709"/>
        <w:jc w:val="both"/>
      </w:pPr>
      <w:r w:rsidRPr="00DD37B8">
        <w:t>Конкурс проводится по инициативе МАУ ДО «Центр дополнительного образования для детей «Луч» г. Перми.</w:t>
      </w:r>
    </w:p>
    <w:p w:rsidR="0007586C" w:rsidRDefault="0007586C" w:rsidP="0007586C">
      <w:pPr>
        <w:pStyle w:val="p8"/>
        <w:spacing w:before="0" w:beforeAutospacing="0" w:after="0" w:afterAutospacing="0"/>
        <w:jc w:val="center"/>
        <w:rPr>
          <w:rStyle w:val="s1"/>
          <w:b/>
        </w:rPr>
      </w:pPr>
    </w:p>
    <w:p w:rsidR="0007586C" w:rsidRDefault="00004E11" w:rsidP="0007586C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</w:p>
    <w:p w:rsidR="00004E11" w:rsidRPr="00DD37B8" w:rsidRDefault="00004E11" w:rsidP="0007586C">
      <w:pPr>
        <w:pStyle w:val="p8"/>
        <w:spacing w:before="0" w:beforeAutospacing="0" w:after="0" w:afterAutospacing="0"/>
        <w:jc w:val="both"/>
      </w:pPr>
      <w:r w:rsidRPr="00DD37B8">
        <w:t>290-29-</w:t>
      </w:r>
      <w:r w:rsidRPr="006971F9">
        <w:t xml:space="preserve">90 </w:t>
      </w:r>
      <w:r w:rsidR="0007586C" w:rsidRPr="006971F9">
        <w:t xml:space="preserve">Татьяна </w:t>
      </w:r>
      <w:r w:rsidR="006971F9" w:rsidRPr="006971F9">
        <w:t>Владимировна Иванова</w:t>
      </w:r>
      <w:r w:rsidR="0007586C">
        <w:t>.</w:t>
      </w:r>
      <w:r w:rsidR="001A6F54">
        <w:t xml:space="preserve"> </w:t>
      </w:r>
      <w:r w:rsidR="00A31793">
        <w:t>Е</w:t>
      </w:r>
      <w:r w:rsidRPr="00DD37B8">
        <w:t xml:space="preserve">-mail: </w:t>
      </w:r>
      <w:hyperlink r:id="rId10" w:tgtFrame="_blank" w:history="1">
        <w:r w:rsidRPr="00DD37B8">
          <w:rPr>
            <w:rStyle w:val="s3"/>
            <w:color w:val="0000FF"/>
            <w:u w:val="single"/>
          </w:rPr>
          <w:t>kexperm@yandex.ru</w:t>
        </w:r>
      </w:hyperlink>
    </w:p>
    <w:p w:rsidR="0007586C" w:rsidRDefault="0007586C" w:rsidP="0007586C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3401D3" w:rsidRPr="00D80B7E" w:rsidRDefault="003401D3" w:rsidP="0007586C">
      <w:pPr>
        <w:pStyle w:val="p6"/>
        <w:spacing w:before="0" w:beforeAutospacing="0" w:after="0" w:afterAutospacing="0"/>
        <w:jc w:val="center"/>
        <w:rPr>
          <w:b/>
        </w:rPr>
      </w:pPr>
      <w:r w:rsidRPr="00D80B7E">
        <w:rPr>
          <w:rStyle w:val="s1"/>
          <w:b/>
        </w:rPr>
        <w:t>Финансовые условия конкурса.</w:t>
      </w:r>
    </w:p>
    <w:p w:rsidR="003401D3" w:rsidRPr="00DD37B8" w:rsidRDefault="003401D3" w:rsidP="0049465E">
      <w:pPr>
        <w:pStyle w:val="p5"/>
        <w:spacing w:before="0" w:beforeAutospacing="0" w:after="0" w:afterAutospacing="0"/>
        <w:ind w:firstLine="709"/>
        <w:jc w:val="both"/>
      </w:pPr>
      <w:r w:rsidRPr="00DD37B8">
        <w:t xml:space="preserve">Расходы, связанные с организацией конкурса и </w:t>
      </w:r>
      <w:r w:rsidR="006971F9" w:rsidRPr="00DD37B8">
        <w:t>приобретением призов,</w:t>
      </w:r>
      <w:r w:rsidRPr="00DD37B8">
        <w:t xml:space="preserve"> осуществляются за счет организационного взноса участников. Стоимость участия составляет</w:t>
      </w:r>
      <w:r w:rsidR="001A6F54">
        <w:t xml:space="preserve"> </w:t>
      </w:r>
      <w:r w:rsidR="00A31793" w:rsidRPr="00A31793">
        <w:rPr>
          <w:b/>
        </w:rPr>
        <w:t>100</w:t>
      </w:r>
      <w:r w:rsidRPr="00D80B7E">
        <w:rPr>
          <w:rStyle w:val="s1"/>
          <w:b/>
        </w:rPr>
        <w:t xml:space="preserve"> рублей</w:t>
      </w:r>
      <w:r w:rsidRPr="00DD37B8">
        <w:t xml:space="preserve"> за </w:t>
      </w:r>
      <w:r w:rsidR="00A31793">
        <w:t>одну работу</w:t>
      </w:r>
      <w:r w:rsidRPr="00DD37B8">
        <w:t>.</w:t>
      </w:r>
    </w:p>
    <w:p w:rsidR="0049465E" w:rsidRPr="00F754CD" w:rsidRDefault="003401D3" w:rsidP="0049465E">
      <w:pPr>
        <w:pStyle w:val="p5"/>
        <w:rPr>
          <w:rStyle w:val="s1"/>
        </w:rPr>
      </w:pPr>
      <w:r w:rsidRPr="00DD37B8">
        <w:t>Оплата производится только по безналичному расчету</w:t>
      </w:r>
      <w:r w:rsidR="00D36B9F">
        <w:t xml:space="preserve"> </w:t>
      </w:r>
      <w:r w:rsidR="00A31793">
        <w:rPr>
          <w:rStyle w:val="s1"/>
          <w:b/>
        </w:rPr>
        <w:t>на номер карты</w:t>
      </w:r>
      <w:r w:rsidR="00F754CD">
        <w:rPr>
          <w:rStyle w:val="s1"/>
          <w:b/>
        </w:rPr>
        <w:t xml:space="preserve"> ПАО «Сбербанк»</w:t>
      </w:r>
      <w:r w:rsidR="00A31793">
        <w:rPr>
          <w:rStyle w:val="s1"/>
          <w:b/>
        </w:rPr>
        <w:t>: 6390024</w:t>
      </w:r>
      <w:r w:rsidR="00DE1246">
        <w:rPr>
          <w:rStyle w:val="s1"/>
          <w:b/>
        </w:rPr>
        <w:t xml:space="preserve">9 9006532839 </w:t>
      </w:r>
      <w:r w:rsidR="00F754CD">
        <w:rPr>
          <w:rStyle w:val="s1"/>
          <w:b/>
        </w:rPr>
        <w:t xml:space="preserve">(Е. Т.) </w:t>
      </w:r>
      <w:r w:rsidR="00F754CD" w:rsidRPr="00F754CD">
        <w:rPr>
          <w:rStyle w:val="s1"/>
        </w:rPr>
        <w:t>в дополнении указать «Название работы или ФИ ребенка</w:t>
      </w:r>
      <w:r w:rsidR="00F754CD">
        <w:rPr>
          <w:rStyle w:val="s1"/>
        </w:rPr>
        <w:t>.</w:t>
      </w:r>
    </w:p>
    <w:p w:rsidR="003401D3" w:rsidRPr="003401D3" w:rsidRDefault="003401D3" w:rsidP="0049465E">
      <w:pPr>
        <w:pStyle w:val="p5"/>
        <w:rPr>
          <w:sz w:val="28"/>
          <w:szCs w:val="28"/>
        </w:rPr>
      </w:pPr>
      <w:r w:rsidRPr="00D80B7E">
        <w:rPr>
          <w:rStyle w:val="s1"/>
          <w:b/>
        </w:rPr>
        <w:t xml:space="preserve">Если вы, по каким-либо причинам не можете оплатить заявку, обратитесь к нам: </w:t>
      </w:r>
      <w:hyperlink r:id="rId11" w:tgtFrame="_blank" w:history="1">
        <w:r w:rsidRPr="00D80B7E">
          <w:rPr>
            <w:rStyle w:val="s3"/>
            <w:color w:val="0000FF"/>
            <w:u w:val="single"/>
          </w:rPr>
          <w:t>kexperm@yandex.ru</w:t>
        </w:r>
      </w:hyperlink>
      <w:r w:rsidRPr="00D80B7E">
        <w:rPr>
          <w:rStyle w:val="s1"/>
          <w:b/>
        </w:rPr>
        <w:t>мы вам поможем.</w:t>
      </w:r>
    </w:p>
    <w:sectPr w:rsidR="003401D3" w:rsidRPr="003401D3" w:rsidSect="00A31793">
      <w:pgSz w:w="11906" w:h="16838"/>
      <w:pgMar w:top="1134" w:right="99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29" w:rsidRDefault="00981C29" w:rsidP="00F64039">
      <w:pPr>
        <w:spacing w:after="0" w:line="240" w:lineRule="auto"/>
      </w:pPr>
      <w:r>
        <w:separator/>
      </w:r>
    </w:p>
  </w:endnote>
  <w:endnote w:type="continuationSeparator" w:id="1">
    <w:p w:rsidR="00981C29" w:rsidRDefault="00981C29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29" w:rsidRDefault="00981C29" w:rsidP="00F64039">
      <w:pPr>
        <w:spacing w:after="0" w:line="240" w:lineRule="auto"/>
      </w:pPr>
      <w:r>
        <w:separator/>
      </w:r>
    </w:p>
  </w:footnote>
  <w:footnote w:type="continuationSeparator" w:id="1">
    <w:p w:rsidR="00981C29" w:rsidRDefault="00981C29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5A"/>
    <w:rsid w:val="00004E11"/>
    <w:rsid w:val="00021D3B"/>
    <w:rsid w:val="00036D70"/>
    <w:rsid w:val="0007586C"/>
    <w:rsid w:val="000A43E8"/>
    <w:rsid w:val="000D6410"/>
    <w:rsid w:val="00131DAE"/>
    <w:rsid w:val="001A1A50"/>
    <w:rsid w:val="001A6F54"/>
    <w:rsid w:val="00223BC9"/>
    <w:rsid w:val="00223C79"/>
    <w:rsid w:val="00275E46"/>
    <w:rsid w:val="002B214A"/>
    <w:rsid w:val="002E2CA1"/>
    <w:rsid w:val="002F485A"/>
    <w:rsid w:val="003401D3"/>
    <w:rsid w:val="003962C2"/>
    <w:rsid w:val="003F7FA3"/>
    <w:rsid w:val="00414FC4"/>
    <w:rsid w:val="00420AFB"/>
    <w:rsid w:val="00433464"/>
    <w:rsid w:val="0049465E"/>
    <w:rsid w:val="004C52C3"/>
    <w:rsid w:val="004D01A2"/>
    <w:rsid w:val="00552CB4"/>
    <w:rsid w:val="00594674"/>
    <w:rsid w:val="006640E4"/>
    <w:rsid w:val="006971F9"/>
    <w:rsid w:val="006B052C"/>
    <w:rsid w:val="006C0952"/>
    <w:rsid w:val="006F0CD7"/>
    <w:rsid w:val="00703B88"/>
    <w:rsid w:val="00765AFF"/>
    <w:rsid w:val="0079598A"/>
    <w:rsid w:val="007A1C45"/>
    <w:rsid w:val="007D580B"/>
    <w:rsid w:val="007E6912"/>
    <w:rsid w:val="0084168D"/>
    <w:rsid w:val="00877D94"/>
    <w:rsid w:val="00884B3C"/>
    <w:rsid w:val="008D3EC7"/>
    <w:rsid w:val="00916EA7"/>
    <w:rsid w:val="00940F24"/>
    <w:rsid w:val="00981C29"/>
    <w:rsid w:val="009B3298"/>
    <w:rsid w:val="009E3B42"/>
    <w:rsid w:val="00A26FFF"/>
    <w:rsid w:val="00A31793"/>
    <w:rsid w:val="00A34F85"/>
    <w:rsid w:val="00A90589"/>
    <w:rsid w:val="00B10F76"/>
    <w:rsid w:val="00B11494"/>
    <w:rsid w:val="00B523CF"/>
    <w:rsid w:val="00B62028"/>
    <w:rsid w:val="00C10453"/>
    <w:rsid w:val="00C32457"/>
    <w:rsid w:val="00C446FF"/>
    <w:rsid w:val="00C75632"/>
    <w:rsid w:val="00D36B9F"/>
    <w:rsid w:val="00D539F6"/>
    <w:rsid w:val="00D60D16"/>
    <w:rsid w:val="00D80B7E"/>
    <w:rsid w:val="00D857E8"/>
    <w:rsid w:val="00D85A0D"/>
    <w:rsid w:val="00DA6C80"/>
    <w:rsid w:val="00DB3813"/>
    <w:rsid w:val="00DD37B8"/>
    <w:rsid w:val="00DE1246"/>
    <w:rsid w:val="00DE7A21"/>
    <w:rsid w:val="00DF2547"/>
    <w:rsid w:val="00E5671E"/>
    <w:rsid w:val="00E84CF6"/>
    <w:rsid w:val="00EB05B5"/>
    <w:rsid w:val="00EC588C"/>
    <w:rsid w:val="00ED059E"/>
    <w:rsid w:val="00F52DD4"/>
    <w:rsid w:val="00F64039"/>
    <w:rsid w:val="00F754CD"/>
    <w:rsid w:val="00F76FA4"/>
    <w:rsid w:val="00FB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1088-CBFF-484F-A819-8327DB0E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2017-10-12T09:37:00Z</cp:lastPrinted>
  <dcterms:created xsi:type="dcterms:W3CDTF">2017-10-11T08:55:00Z</dcterms:created>
  <dcterms:modified xsi:type="dcterms:W3CDTF">2017-10-12T09:38:00Z</dcterms:modified>
</cp:coreProperties>
</file>